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06B5" w:rsidRPr="000B2564" w:rsidRDefault="005D06B5" w:rsidP="005D06B5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b/>
          <w:bCs/>
          <w:sz w:val="24"/>
          <w:szCs w:val="24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03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     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                       المذكرة: 09</w:t>
      </w:r>
    </w:p>
    <w:p w:rsidR="005D06B5" w:rsidRPr="000B2564" w:rsidRDefault="00C82D15" w:rsidP="005D06B5">
      <w:pPr>
        <w:tabs>
          <w:tab w:val="left" w:pos="1567"/>
        </w:tabs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</w:rPr>
        <w:pict>
          <v:oval id="_x0000_s1026" style="position:absolute;left:0;text-align:left;margin-left:3.6pt;margin-top:19.2pt;width:29.35pt;height:20.15pt;z-index:251660288" stroked="f">
            <v:textbox>
              <w:txbxContent>
                <w:p w:rsidR="005D06B5" w:rsidRPr="008D2068" w:rsidRDefault="005D06B5" w:rsidP="005D06B5">
                  <w:pPr>
                    <w:rPr>
                      <w:lang w:bidi="ar-DZ"/>
                    </w:rPr>
                  </w:pPr>
                </w:p>
              </w:txbxContent>
            </v:textbox>
          </v:oval>
        </w:pict>
      </w:r>
      <w:r w:rsidR="005D06B5"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5D06B5" w:rsidRPr="000B2564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 w:rsidR="005D06B5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proofErr w:type="gramStart"/>
      <w:r w:rsidR="005D06B5">
        <w:rPr>
          <w:rFonts w:asciiTheme="minorBidi" w:hAnsiTheme="minorBidi" w:hint="cs"/>
          <w:sz w:val="28"/>
          <w:szCs w:val="28"/>
          <w:rtl/>
          <w:lang w:bidi="ar-DZ"/>
        </w:rPr>
        <w:t>تهذيب</w:t>
      </w:r>
      <w:proofErr w:type="gramEnd"/>
      <w:r w:rsidR="005D06B5">
        <w:rPr>
          <w:rFonts w:asciiTheme="minorBidi" w:hAnsiTheme="minorBidi" w:hint="cs"/>
          <w:sz w:val="28"/>
          <w:szCs w:val="28"/>
          <w:rtl/>
          <w:lang w:bidi="ar-DZ"/>
        </w:rPr>
        <w:t xml:space="preserve"> السلوك</w:t>
      </w:r>
      <w:r w:rsidR="005D06B5"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 w:rsidR="005D06B5"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                                  </w:t>
      </w:r>
      <w:r w:rsidR="005D06B5"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الحصـة: 1+2</w:t>
      </w:r>
    </w:p>
    <w:p w:rsidR="005D06B5" w:rsidRPr="000B2564" w:rsidRDefault="005D06B5" w:rsidP="005D06B5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النشاط: </w:t>
      </w:r>
      <w:proofErr w:type="gramStart"/>
      <w:r>
        <w:rPr>
          <w:rFonts w:asciiTheme="minorBidi" w:hAnsiTheme="minorBidi" w:hint="cs"/>
          <w:sz w:val="28"/>
          <w:szCs w:val="28"/>
          <w:rtl/>
        </w:rPr>
        <w:t>تربية</w:t>
      </w:r>
      <w:proofErr w:type="gramEnd"/>
      <w:r>
        <w:rPr>
          <w:rFonts w:asciiTheme="minorBidi" w:hAnsiTheme="minorBidi" w:hint="cs"/>
          <w:sz w:val="28"/>
          <w:szCs w:val="28"/>
          <w:rtl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Pr="000B2564">
        <w:rPr>
          <w:rFonts w:asciiTheme="minorBidi" w:hAnsiTheme="minorBidi" w:hint="cs"/>
          <w:sz w:val="28"/>
          <w:szCs w:val="28"/>
          <w:rtl/>
        </w:rPr>
        <w:t>.</w:t>
      </w:r>
      <w:r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المـــــدة: 45د</w:t>
      </w:r>
    </w:p>
    <w:p w:rsidR="005D06B5" w:rsidRPr="000B2564" w:rsidRDefault="005D06B5" w:rsidP="005D06B5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المحتوى</w:t>
      </w:r>
      <w:r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أتعاون مع غيري.</w:t>
      </w:r>
    </w:p>
    <w:p w:rsidR="005D06B5" w:rsidRPr="000B2564" w:rsidRDefault="005D06B5" w:rsidP="005D06B5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مؤشر </w:t>
      </w:r>
      <w:r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 w:rsidR="007040BC">
        <w:rPr>
          <w:rFonts w:asciiTheme="minorBidi" w:hAnsiTheme="minorBidi" w:hint="cs"/>
          <w:b/>
          <w:bCs/>
          <w:sz w:val="28"/>
          <w:szCs w:val="28"/>
          <w:rtl/>
        </w:rPr>
        <w:t xml:space="preserve"> يدرك أهمية التعاون بين الناس و جزاء </w:t>
      </w:r>
      <w:proofErr w:type="gramStart"/>
      <w:r w:rsidR="007040BC">
        <w:rPr>
          <w:rFonts w:asciiTheme="minorBidi" w:hAnsiTheme="minorBidi" w:hint="cs"/>
          <w:b/>
          <w:bCs/>
          <w:sz w:val="28"/>
          <w:szCs w:val="28"/>
          <w:rtl/>
        </w:rPr>
        <w:t>من</w:t>
      </w:r>
      <w:proofErr w:type="gramEnd"/>
      <w:r w:rsidR="007040BC">
        <w:rPr>
          <w:rFonts w:asciiTheme="minorBidi" w:hAnsiTheme="minorBidi" w:hint="cs"/>
          <w:b/>
          <w:bCs/>
          <w:sz w:val="28"/>
          <w:szCs w:val="28"/>
          <w:rtl/>
        </w:rPr>
        <w:t xml:space="preserve"> يعاون الناس عند الله، يحفظ الآية</w:t>
      </w:r>
      <w:r>
        <w:rPr>
          <w:rFonts w:asciiTheme="minorBidi" w:hAnsiTheme="minorBidi" w:hint="cs"/>
          <w:sz w:val="28"/>
          <w:szCs w:val="28"/>
          <w:rtl/>
        </w:rPr>
        <w:t>.</w:t>
      </w:r>
    </w:p>
    <w:p w:rsidR="005D06B5" w:rsidRPr="000B2564" w:rsidRDefault="005D06B5" w:rsidP="005D06B5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Grilledutableau"/>
        <w:tblpPr w:leftFromText="141" w:rightFromText="141" w:vertAnchor="text" w:horzAnchor="margin" w:tblpX="108" w:tblpY="22"/>
        <w:tblOverlap w:val="never"/>
        <w:tblW w:w="11307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8363"/>
        <w:gridCol w:w="851"/>
      </w:tblGrid>
      <w:tr w:rsidR="005D06B5" w:rsidRPr="000B2564" w:rsidTr="009B7FD5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5D06B5" w:rsidRPr="000B2564" w:rsidRDefault="005D06B5" w:rsidP="009B7FD5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D06B5" w:rsidRPr="000B2564" w:rsidRDefault="005D06B5" w:rsidP="009B7FD5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8363" w:type="dxa"/>
            <w:tcBorders>
              <w:left w:val="single" w:sz="4" w:space="0" w:color="auto"/>
            </w:tcBorders>
          </w:tcPr>
          <w:p w:rsidR="005D06B5" w:rsidRPr="000B2564" w:rsidRDefault="005D06B5" w:rsidP="009B7FD5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1" w:type="dxa"/>
          </w:tcPr>
          <w:p w:rsidR="005D06B5" w:rsidRPr="000B2564" w:rsidRDefault="005D06B5" w:rsidP="009B7FD5">
            <w:pPr>
              <w:bidi/>
              <w:ind w:left="-57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5D06B5" w:rsidRPr="000B2564" w:rsidTr="00B75A3A">
        <w:trPr>
          <w:gridBefore w:val="2"/>
          <w:wBefore w:w="250" w:type="dxa"/>
          <w:cantSplit/>
          <w:trHeight w:val="1377"/>
        </w:trPr>
        <w:tc>
          <w:tcPr>
            <w:tcW w:w="1843" w:type="dxa"/>
            <w:vAlign w:val="bottom"/>
          </w:tcPr>
          <w:p w:rsidR="005D06B5" w:rsidRPr="00B6594E" w:rsidRDefault="00A82752" w:rsidP="009B7FD5">
            <w:pPr>
              <w:bidi/>
              <w:spacing w:line="600" w:lineRule="auto"/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هل تعاون الآخرين</w:t>
            </w:r>
            <w:r w:rsidR="004633CC">
              <w:rPr>
                <w:rFonts w:asciiTheme="minorBidi" w:hAnsiTheme="minorBidi" w:hint="cs"/>
                <w:sz w:val="28"/>
                <w:szCs w:val="28"/>
                <w:rtl/>
              </w:rPr>
              <w:t>؟</w:t>
            </w: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8363" w:type="dxa"/>
          </w:tcPr>
          <w:p w:rsidR="005D06B5" w:rsidRPr="000B2564" w:rsidRDefault="005D06B5" w:rsidP="009B7FD5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</w:p>
          <w:p w:rsidR="005D06B5" w:rsidRDefault="005D06B5" w:rsidP="009B7FD5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يستظهر المت</w:t>
            </w:r>
            <w:r w:rsidR="00A8275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علم سورة الفاتحة ثم سورة الناس </w:t>
            </w:r>
            <w:proofErr w:type="gramStart"/>
            <w:r w:rsidR="00A8275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استظهار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جماعي.</w:t>
            </w:r>
          </w:p>
          <w:p w:rsidR="005D06B5" w:rsidRPr="000B2564" w:rsidRDefault="00A82752" w:rsidP="009B7FD5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تطلب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المعلمة من تلميذ حمل طاولة و وضعها أمام الباب لا يستطيع القيام بذلك بمفرده من يعاونه</w:t>
            </w:r>
            <w:r w:rsidR="005D06B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</w:tc>
        <w:tc>
          <w:tcPr>
            <w:tcW w:w="851" w:type="dxa"/>
            <w:textDirection w:val="tbRl"/>
            <w:vAlign w:val="center"/>
          </w:tcPr>
          <w:p w:rsidR="005D06B5" w:rsidRPr="000B2564" w:rsidRDefault="005D06B5" w:rsidP="009B7FD5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proofErr w:type="gramEnd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5D06B5" w:rsidRPr="000B2564" w:rsidTr="009B7FD5">
        <w:trPr>
          <w:gridBefore w:val="2"/>
          <w:wBefore w:w="250" w:type="dxa"/>
          <w:cantSplit/>
          <w:trHeight w:val="6892"/>
        </w:trPr>
        <w:tc>
          <w:tcPr>
            <w:tcW w:w="1843" w:type="dxa"/>
          </w:tcPr>
          <w:p w:rsidR="005D06B5" w:rsidRPr="00B035FA" w:rsidRDefault="005D06B5" w:rsidP="009B7FD5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5D06B5" w:rsidRDefault="005D06B5" w:rsidP="009B7FD5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06B5" w:rsidRDefault="005D06B5" w:rsidP="009B7FD5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06B5" w:rsidRDefault="005D06B5" w:rsidP="009B7FD5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B75A3A" w:rsidRDefault="00B75A3A" w:rsidP="00B75A3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B75A3A" w:rsidRDefault="00B75A3A" w:rsidP="00B75A3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B75A3A" w:rsidRDefault="00B75A3A" w:rsidP="00B75A3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B75A3A" w:rsidRDefault="00B75A3A" w:rsidP="00B75A3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B75A3A" w:rsidRDefault="00B75A3A" w:rsidP="00B75A3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B75A3A" w:rsidRDefault="00B75A3A" w:rsidP="00B75A3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B75A3A" w:rsidRDefault="00B75A3A" w:rsidP="00B75A3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06B5" w:rsidRDefault="0070542F" w:rsidP="009B7FD5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ماذا فعل الأولاد في الصور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الأربعة</w:t>
            </w:r>
            <w:proofErr w:type="gramEnd"/>
            <w:r w:rsidR="005D06B5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؟</w:t>
            </w:r>
          </w:p>
          <w:p w:rsidR="0070542F" w:rsidRDefault="0070542F" w:rsidP="0070542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70542F" w:rsidRDefault="0070542F" w:rsidP="0070542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70542F" w:rsidRDefault="0070542F" w:rsidP="0070542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70542F" w:rsidRPr="000B2564" w:rsidRDefault="0070542F" w:rsidP="0070542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هل ما قاموا به جميل؟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5D06B5" w:rsidRDefault="00B75A3A" w:rsidP="00B75A3A">
            <w:pPr>
              <w:bidi/>
              <w:spacing w:line="276" w:lineRule="auto"/>
              <w:ind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</w:rPr>
              <w:t xml:space="preserve">  </w:t>
            </w:r>
            <w:r w:rsidR="005D06B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ألاحظ وأعبر:</w:t>
            </w:r>
          </w:p>
          <w:p w:rsidR="005D06B5" w:rsidRDefault="005D06B5" w:rsidP="009B7FD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تطلب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المعلمة من المتعلمين فتح الكتاب وملاحظة الصور</w:t>
            </w:r>
            <w:r w:rsidR="004633CC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الموجودة في (ص 52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).</w:t>
            </w:r>
          </w:p>
          <w:p w:rsidR="00E00072" w:rsidRDefault="00B75A3A" w:rsidP="00E00072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3033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8.35pt;height:146.5pt" o:ole="">
                  <v:imagedata r:id="rId6" o:title=""/>
                </v:shape>
                <o:OLEObject Type="Embed" ProgID="PBrush" ShapeID="_x0000_i1025" DrawAspect="Content" ObjectID="_1637607683" r:id="rId7"/>
              </w:object>
            </w:r>
          </w:p>
          <w:p w:rsidR="005D06B5" w:rsidRPr="0097692D" w:rsidRDefault="005D06B5" w:rsidP="009B7FD5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</w:t>
            </w:r>
            <w:proofErr w:type="gramStart"/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الأولى:</w:t>
            </w:r>
          </w:p>
          <w:p w:rsidR="005D06B5" w:rsidRDefault="004633CC" w:rsidP="009B7FD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لماذا يمسك الولد بالشيخ الأعمى</w:t>
            </w:r>
            <w:r w:rsidR="005D06B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لو لم يمسك الولد به ماذا كان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سيحدث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5D06B5" w:rsidRDefault="004633CC" w:rsidP="009B7FD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لو كنت مكانه ماذا كنت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تفعل</w:t>
            </w:r>
            <w:proofErr w:type="gramEnd"/>
            <w:r w:rsidR="005D06B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5D06B5" w:rsidRDefault="005D06B5" w:rsidP="009B7FD5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*الصور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ة الثانية</w:t>
            </w: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</w:p>
          <w:p w:rsidR="003B5A08" w:rsidRDefault="003B5A08" w:rsidP="003B5A08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من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يساعد أمه مثل هذه البنت</w:t>
            </w:r>
            <w:r w:rsidR="005D06B5" w:rsidRPr="0097692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</w:p>
          <w:p w:rsidR="005D06B5" w:rsidRDefault="003B5A08" w:rsidP="003B5A08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هل تفرح أمك عندما تساعدها؟</w:t>
            </w:r>
          </w:p>
          <w:p w:rsidR="005D06B5" w:rsidRDefault="005D06B5" w:rsidP="009B7FD5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*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الثالثة:</w:t>
            </w:r>
          </w:p>
          <w:p w:rsidR="005D06B5" w:rsidRDefault="003B5A08" w:rsidP="003B5A08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تحمل البنت؟ لماذا تساعد الجدة؟</w:t>
            </w:r>
          </w:p>
          <w:p w:rsidR="003B5A08" w:rsidRDefault="003B5A08" w:rsidP="003B5A08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*</w:t>
            </w:r>
            <w:proofErr w:type="gramStart"/>
            <w:r w:rsidRPr="003B5A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 w:rsidRPr="003B5A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الرابعة:</w:t>
            </w:r>
          </w:p>
          <w:p w:rsidR="003B5A08" w:rsidRDefault="003B5A08" w:rsidP="003B5A08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لماذا قام الولد بمساعدته؟</w:t>
            </w:r>
          </w:p>
          <w:p w:rsidR="003B5A08" w:rsidRPr="003B5A08" w:rsidRDefault="003B5A08" w:rsidP="003B5A08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لو سقط صديقك في الساحة </w:t>
            </w:r>
            <w:r w:rsidR="005D7D5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و لم يستطع النهوض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هل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تساعده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5D06B5" w:rsidRPr="0097692D" w:rsidRDefault="009D4A6E" w:rsidP="009B7FD5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أستنتج:تقرأ المعلمة ويردد</w:t>
            </w:r>
            <w:r w:rsidR="005D06B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المتعلمين</w:t>
            </w:r>
          </w:p>
          <w:p w:rsidR="005D06B5" w:rsidRDefault="005D7D52" w:rsidP="009B7FD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التعاون ينشر المحبة بين الناس.</w:t>
            </w:r>
          </w:p>
          <w:p w:rsidR="005D7D52" w:rsidRDefault="005D7D52" w:rsidP="005D7D52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في التعاون أجر عظيم.</w:t>
            </w:r>
          </w:p>
          <w:p w:rsidR="005D06B5" w:rsidRDefault="005D7D52" w:rsidP="009B7FD5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أحفظ: </w:t>
            </w:r>
          </w:p>
          <w:p w:rsidR="00E00072" w:rsidRPr="00E00072" w:rsidRDefault="00E00072" w:rsidP="00E00072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16"/>
                <w:szCs w:val="16"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4320" w:dyaOrig="2308">
                <v:shape id="_x0000_i1026" type="#_x0000_t75" style="width:355pt;height:63.65pt" o:ole="">
                  <v:imagedata r:id="rId8" o:title=""/>
                </v:shape>
                <o:OLEObject Type="Embed" ProgID="PBrush" ShapeID="_x0000_i1026" DrawAspect="Content" ObjectID="_1637607684" r:id="rId9"/>
              </w:object>
            </w:r>
          </w:p>
        </w:tc>
        <w:tc>
          <w:tcPr>
            <w:tcW w:w="851" w:type="dxa"/>
            <w:tcBorders>
              <w:left w:val="single" w:sz="4" w:space="0" w:color="auto"/>
            </w:tcBorders>
            <w:textDirection w:val="tbRl"/>
            <w:vAlign w:val="center"/>
          </w:tcPr>
          <w:p w:rsidR="005D06B5" w:rsidRPr="000B2564" w:rsidRDefault="005D06B5" w:rsidP="009B7FD5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5D06B5" w:rsidRPr="000B2564" w:rsidTr="009B7FD5">
        <w:trPr>
          <w:gridBefore w:val="2"/>
          <w:wBefore w:w="250" w:type="dxa"/>
          <w:cantSplit/>
          <w:trHeight w:val="1289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5D06B5" w:rsidRPr="00B035FA" w:rsidRDefault="0070542F" w:rsidP="009B7FD5">
            <w:pPr>
              <w:bidi/>
              <w:rPr>
                <w:rFonts w:asciiTheme="minorBidi" w:hAnsiTheme="minorBidi"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</w:rPr>
              <w:t>هل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 طلب منك يوما أن تساعد أحدهم</w:t>
            </w:r>
            <w:r w:rsidR="005D06B5">
              <w:rPr>
                <w:rFonts w:asciiTheme="minorBidi" w:hAnsiTheme="minorBidi" w:hint="cs"/>
                <w:sz w:val="28"/>
                <w:szCs w:val="28"/>
                <w:rtl/>
              </w:rPr>
              <w:t>؟</w:t>
            </w:r>
          </w:p>
        </w:tc>
        <w:tc>
          <w:tcPr>
            <w:tcW w:w="8363" w:type="dxa"/>
            <w:tcBorders>
              <w:top w:val="single" w:sz="4" w:space="0" w:color="auto"/>
            </w:tcBorders>
            <w:vAlign w:val="center"/>
          </w:tcPr>
          <w:p w:rsidR="005D06B5" w:rsidRDefault="005D06B5" w:rsidP="009B7FD5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5D06B5" w:rsidRPr="00B035FA" w:rsidRDefault="005D7D52" w:rsidP="009B7FD5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من منكم قام بمساعدة أحد</w:t>
            </w:r>
            <w:r w:rsidR="005D06B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.</w:t>
            </w:r>
            <w:r w:rsidR="0070542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(يحكي) </w:t>
            </w:r>
          </w:p>
          <w:p w:rsidR="005D06B5" w:rsidRPr="000B2564" w:rsidRDefault="005D06B5" w:rsidP="009B7FD5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4" w:space="0" w:color="auto"/>
            </w:tcBorders>
            <w:textDirection w:val="tbRl"/>
            <w:vAlign w:val="center"/>
          </w:tcPr>
          <w:p w:rsidR="005D06B5" w:rsidRPr="000B2564" w:rsidRDefault="005D06B5" w:rsidP="009B7FD5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F31F31" w:rsidRDefault="005D06B5" w:rsidP="00B75A3A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 </w:t>
      </w:r>
    </w:p>
    <w:p w:rsidR="00C82D15" w:rsidRDefault="00C82D15" w:rsidP="00C82D15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</w:p>
    <w:p w:rsidR="00C82D15" w:rsidRPr="004D554C" w:rsidRDefault="00C82D15" w:rsidP="00C82D15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 w:rsidRPr="004D554C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C82D15" w:rsidRPr="004D554C" w:rsidRDefault="00C82D15" w:rsidP="00C82D15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  <w:rtl/>
        </w:rPr>
        <w:pict>
          <v:roundrect id="Rectangle à coins arrondis 3" o:spid="_x0000_s1030" style="position:absolute;left:0;text-align:left;margin-left:-1.6pt;margin-top:15.2pt;width:566.6pt;height:55.5pt;z-index:251662336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C82D15" w:rsidRPr="00686FCE" w:rsidRDefault="00C82D15" w:rsidP="00C82D15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هذا الملف مساهمة من الأستاذ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المتميز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: </w:t>
                  </w:r>
                  <w:r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>مريم بوق</w:t>
                  </w:r>
                  <w:r w:rsidRPr="00686FCE"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 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ا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ما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ت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قدمه</w:t>
                  </w:r>
                </w:p>
              </w:txbxContent>
            </v:textbox>
          </v:roundrect>
        </w:pict>
      </w:r>
    </w:p>
    <w:p w:rsidR="00C82D15" w:rsidRPr="004D554C" w:rsidRDefault="00C82D15" w:rsidP="00C82D15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C82D15" w:rsidRDefault="00C82D15" w:rsidP="00C82D15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  <w:rtl/>
        </w:rPr>
        <w:pict>
          <v:roundrect id="Rectangle à coins arrondis 4" o:spid="_x0000_s1032" style="position:absolute;left:0;text-align:left;margin-left:-1.45pt;margin-top:25.05pt;width:566.45pt;height:55.5pt;z-index:251664384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C82D15" w:rsidRPr="00686FCE" w:rsidRDefault="00C82D15" w:rsidP="00C82D15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 w:rsidRPr="00D77E34"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</w:p>
              </w:txbxContent>
            </v:textbox>
          </v:roundrect>
        </w:pict>
      </w:r>
    </w:p>
    <w:p w:rsidR="00C82D15" w:rsidRPr="004D554C" w:rsidRDefault="00C82D15" w:rsidP="00C82D15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C82D15" w:rsidRPr="00C7377B" w:rsidRDefault="00C82D15" w:rsidP="00C82D15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C82D15" w:rsidRPr="004D554C" w:rsidRDefault="00C82D15" w:rsidP="00C82D15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C82D15" w:rsidRPr="004D554C" w:rsidRDefault="00C82D15" w:rsidP="00C82D15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C82D15" w:rsidRPr="004D554C" w:rsidRDefault="00C82D15" w:rsidP="00C82D15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002060"/>
          <w:sz w:val="52"/>
          <w:szCs w:val="52"/>
          <w:u w:val="none"/>
          <w:rtl/>
        </w:rPr>
      </w:pPr>
      <w:hyperlink r:id="rId10" w:history="1">
        <w:r w:rsidRPr="004D554C">
          <w:rPr>
            <w:rStyle w:val="Lienhypertexte"/>
            <w:color w:val="002060"/>
            <w:u w:val="none"/>
          </w:rPr>
          <w:t xml:space="preserve"> </w:t>
        </w:r>
        <w:r w:rsidRPr="004D554C">
          <w:rPr>
            <w:rStyle w:val="Lienhypertexte"/>
            <w:rFonts w:ascii="Traditional Arabic" w:hAnsi="Traditional Arabic" w:cs="Traditional Arabic"/>
            <w:b/>
            <w:bCs/>
            <w:color w:val="002060"/>
            <w:sz w:val="52"/>
            <w:szCs w:val="52"/>
            <w:u w:val="none"/>
            <w:lang w:bidi="ar-DZ"/>
          </w:rPr>
          <w:t>https://www.manaradocs.com/</w:t>
        </w:r>
      </w:hyperlink>
    </w:p>
    <w:p w:rsidR="00C82D15" w:rsidRPr="004D554C" w:rsidRDefault="00C82D15" w:rsidP="00C82D15">
      <w:pPr>
        <w:bidi/>
        <w:spacing w:after="0" w:line="240" w:lineRule="auto"/>
        <w:jc w:val="center"/>
        <w:rPr>
          <w:rtl/>
        </w:rPr>
      </w:pPr>
    </w:p>
    <w:p w:rsidR="00C82D15" w:rsidRPr="004D554C" w:rsidRDefault="00C82D15" w:rsidP="00C82D15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C82D15" w:rsidRPr="004D554C" w:rsidRDefault="00C82D15" w:rsidP="00C82D15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C82D15" w:rsidRPr="004D554C" w:rsidRDefault="00C82D15" w:rsidP="00C82D15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11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C82D15" w:rsidRPr="004D554C" w:rsidRDefault="00C82D15" w:rsidP="00C82D15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2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C82D15" w:rsidRPr="004D554C" w:rsidRDefault="00C82D15" w:rsidP="00C82D15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4D554C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3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C82D15" w:rsidRPr="004D554C" w:rsidRDefault="00C82D15" w:rsidP="00C82D15">
      <w:pPr>
        <w:bidi/>
        <w:rPr>
          <w:rtl/>
        </w:rPr>
      </w:pPr>
    </w:p>
    <w:p w:rsidR="00C82D15" w:rsidRPr="004D554C" w:rsidRDefault="00C82D15" w:rsidP="00C82D15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noProof/>
          <w:rtl/>
        </w:rPr>
        <w:pict>
          <v:roundrect id="Rectangle à coins arrondis 2" o:spid="_x0000_s1031" style="position:absolute;left:0;text-align:left;margin-left:-5.75pt;margin-top:35.4pt;width:575.25pt;height:113.95pt;z-index:251663360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C82D15" w:rsidRDefault="00C82D15" w:rsidP="00C82D15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ملفاتكم </w:t>
                  </w: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C82D15" w:rsidRDefault="00C82D15" w:rsidP="00C82D15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العناو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ين أعلا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، و سيتم نشرها باسمكم و المحافظة على حقوقكم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C82D15" w:rsidRPr="004D554C" w:rsidRDefault="00C82D15" w:rsidP="00C82D15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C82D15" w:rsidRPr="004D554C" w:rsidRDefault="00C82D15" w:rsidP="00C82D15">
      <w:pPr>
        <w:rPr>
          <w:rFonts w:ascii="Sakkal Majalla" w:hAnsi="Sakkal Majalla" w:cs="Sakkal Majalla"/>
          <w:b/>
          <w:bCs/>
          <w:sz w:val="36"/>
          <w:szCs w:val="36"/>
          <w:lang w:bidi="ar-DZ"/>
        </w:rPr>
      </w:pPr>
    </w:p>
    <w:p w:rsidR="00C82D15" w:rsidRPr="004D554C" w:rsidRDefault="00C82D15" w:rsidP="00C82D15">
      <w:pPr>
        <w:bidi/>
        <w:rPr>
          <w:rtl/>
        </w:rPr>
      </w:pPr>
    </w:p>
    <w:p w:rsidR="00C82D15" w:rsidRPr="00340035" w:rsidRDefault="00C82D15" w:rsidP="00C82D15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C82D15" w:rsidRDefault="00C82D15" w:rsidP="00C82D15">
      <w:pPr>
        <w:rPr>
          <w:rtl/>
        </w:rPr>
      </w:pPr>
    </w:p>
    <w:p w:rsidR="00C82D15" w:rsidRDefault="00C82D15" w:rsidP="00C82D15">
      <w:pPr>
        <w:rPr>
          <w:rtl/>
        </w:rPr>
      </w:pPr>
    </w:p>
    <w:p w:rsidR="00C82D15" w:rsidRDefault="00C82D15" w:rsidP="00C82D15">
      <w:pPr>
        <w:bidi/>
      </w:pPr>
    </w:p>
    <w:p w:rsidR="00C82D15" w:rsidRPr="00B75A3A" w:rsidRDefault="00C82D15" w:rsidP="00C82D15">
      <w:pPr>
        <w:bidi/>
        <w:spacing w:after="0" w:line="240" w:lineRule="auto"/>
        <w:rPr>
          <w:rFonts w:asciiTheme="minorBidi" w:hAnsiTheme="minorBidi" w:hint="cs"/>
          <w:b/>
          <w:bCs/>
          <w:sz w:val="28"/>
          <w:szCs w:val="28"/>
          <w:rtl/>
          <w:lang w:bidi="ar-DZ"/>
        </w:rPr>
      </w:pPr>
      <w:bookmarkStart w:id="0" w:name="_GoBack"/>
      <w:bookmarkEnd w:id="0"/>
    </w:p>
    <w:sectPr w:rsidR="00C82D15" w:rsidRPr="00B75A3A" w:rsidSect="009870DE">
      <w:pgSz w:w="11906" w:h="16838"/>
      <w:pgMar w:top="284" w:right="284" w:bottom="289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5D06B5"/>
    <w:rsid w:val="00101A8F"/>
    <w:rsid w:val="003B5A08"/>
    <w:rsid w:val="004633CC"/>
    <w:rsid w:val="005D06B5"/>
    <w:rsid w:val="005D7D52"/>
    <w:rsid w:val="006E4D52"/>
    <w:rsid w:val="007040BC"/>
    <w:rsid w:val="0070542F"/>
    <w:rsid w:val="007468BA"/>
    <w:rsid w:val="009A3906"/>
    <w:rsid w:val="009D4A6E"/>
    <w:rsid w:val="00A82752"/>
    <w:rsid w:val="00B75A3A"/>
    <w:rsid w:val="00C82D15"/>
    <w:rsid w:val="00E00072"/>
    <w:rsid w:val="00F31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68B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5D06B5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5D06B5"/>
    <w:pPr>
      <w:ind w:left="720"/>
      <w:contextualSpacing/>
    </w:pPr>
    <w:rPr>
      <w:rFonts w:eastAsiaTheme="minorHAnsi"/>
      <w:lang w:eastAsia="en-US"/>
    </w:rPr>
  </w:style>
  <w:style w:type="character" w:styleId="Lienhypertexte">
    <w:name w:val="Hyperlink"/>
    <w:uiPriority w:val="99"/>
    <w:unhideWhenUsed/>
    <w:rsid w:val="00C82D15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manaradocs.com@gmail.com" TargetMode="Externa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hyperlink" Target="http://www.facebook.com/groups/ManaraDocs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www.facebook.com/ManaraDocs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s://www.manaradocs.com/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</Pages>
  <Words>323</Words>
  <Characters>1778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موقع المنارة التلعيمي</dc:creator>
  <cp:keywords/>
  <dc:description/>
  <cp:lastModifiedBy>Dell-Inspiron</cp:lastModifiedBy>
  <cp:revision>8</cp:revision>
  <cp:lastPrinted>2019-10-12T19:03:00Z</cp:lastPrinted>
  <dcterms:created xsi:type="dcterms:W3CDTF">2019-10-12T10:26:00Z</dcterms:created>
  <dcterms:modified xsi:type="dcterms:W3CDTF">2019-12-11T21:15:00Z</dcterms:modified>
</cp:coreProperties>
</file>